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0A779">
      <w:pPr>
        <w:rPr>
          <w:b/>
          <w:bCs/>
        </w:rPr>
      </w:pPr>
      <w:r>
        <w:drawing>
          <wp:inline distT="0" distB="0" distL="114300" distR="114300">
            <wp:extent cx="4191000" cy="57607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191000" cy="576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A36C67">
      <w:pPr>
        <w:rPr>
          <w:b/>
          <w:bCs/>
        </w:rPr>
      </w:pPr>
    </w:p>
    <w:p w14:paraId="5BAEBECC">
      <w:pPr>
        <w:rPr>
          <w:b/>
          <w:bCs/>
        </w:rPr>
      </w:pPr>
      <w:r>
        <w:rPr>
          <w:b/>
          <w:bCs/>
        </w:rPr>
        <w:t>Creación de syllabus</w:t>
      </w:r>
    </w:p>
    <w:p w14:paraId="7648059F">
      <w:r>
        <w:t>Bajo la coordinación de Fiorella Aranguren se diseñaron dos syllabus</w:t>
      </w:r>
    </w:p>
    <w:p w14:paraId="7DFCA3CB">
      <w:r>
        <w:t>Fecha 11 de diciembre de 2020</w:t>
      </w:r>
    </w:p>
    <w:p w14:paraId="1F154C71">
      <w:r>
        <w:t>Syllabus de Metodologías activas</w:t>
      </w:r>
    </w:p>
    <w:p w14:paraId="33D5E3E0">
      <w:r>
        <w:t>Syllabus de Necesidades educativas e inclusión</w:t>
      </w:r>
    </w:p>
    <w:p w14:paraId="3B722375"/>
    <w:p w14:paraId="04EA993B">
      <w:pPr>
        <w:rPr>
          <w:b/>
          <w:bCs/>
        </w:rPr>
      </w:pPr>
      <w:r>
        <w:rPr>
          <w:b/>
          <w:bCs/>
        </w:rPr>
        <w:t>Creación de Planeaciones didácticas</w:t>
      </w:r>
    </w:p>
    <w:p w14:paraId="6C3D2750">
      <w:r>
        <w:t>Desde el año 2020 a la fecha he realizado Planeaciones didácticas de acuerdo con cada curso asignado en mi Plan de trabajo</w:t>
      </w:r>
    </w:p>
    <w:p w14:paraId="7D4876AC">
      <w:r>
        <w:t>En total se han elaborado 72 cursos</w:t>
      </w:r>
    </w:p>
    <w:p w14:paraId="726FFB13">
      <w:r>
        <w:t>En los periodos 2020-2, 2021-1, 2021-2, 2022-1, 2022-2, 2023-1, 2023-2, 2024-1, 2024-2, 2025-1 y 2025-2</w:t>
      </w:r>
    </w:p>
    <w:p w14:paraId="0F0C36E9"/>
    <w:sectPr>
      <w:pgSz w:w="12240" w:h="15840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4DF"/>
    <w:rsid w:val="001924DF"/>
    <w:rsid w:val="00222A96"/>
    <w:rsid w:val="0026534C"/>
    <w:rsid w:val="0089006B"/>
    <w:rsid w:val="00EA677E"/>
    <w:rsid w:val="1B825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s-CO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Título 1 C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Título 2 C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Título 3 C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Título 4 C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Título 5 C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Título 6 C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Título 7 C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Título 8 C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Título 9 C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ítulo Car"/>
    <w:basedOn w:val="11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ítulo Car"/>
    <w:basedOn w:val="11"/>
    <w:link w:val="13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Cita C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Cita destacada Car"/>
    <w:basedOn w:val="11"/>
    <w:link w:val="30"/>
    <w:qFormat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</Words>
  <Characters>424</Characters>
  <Lines>3</Lines>
  <Paragraphs>1</Paragraphs>
  <TotalTime>15</TotalTime>
  <ScaleCrop>false</ScaleCrop>
  <LinksUpToDate>false</LinksUpToDate>
  <CharactersWithSpaces>500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2025-11-12T17:08:00Z</dcterms:created>
  <dc:creator>Ximena Rojas</dc:creator>
  <cp:lastModifiedBy>Ximena Consuelo Rojas Diaz</cp:lastModifiedBy>
  <dcterms:modified xsi:type="dcterms:W3CDTF">2025-11-21T00:29:01Z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3082-12.2.0.23155</vt:lpwstr>
  </property>
  <property fmtid="{D5CDD505-2E9C-101B-9397-08002B2CF9AE}" pid="3" name="ICV">
    <vt:lpwstr>707168EDB2FC44A3B70038CB78B59A84_12</vt:lpwstr>
  </property>
</Properties>
</file>